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0B" w:rsidRPr="008827F4" w:rsidRDefault="008827F4" w:rsidP="00F3260B">
      <w:pPr>
        <w:rPr>
          <w:b/>
        </w:rPr>
      </w:pPr>
      <w:r w:rsidRPr="008827F4">
        <w:rPr>
          <w:b/>
        </w:rPr>
        <w:t>ПОЛОЖЕНИЕ</w:t>
      </w:r>
    </w:p>
    <w:p w:rsidR="00F3260B" w:rsidRDefault="00F3260B" w:rsidP="00F3260B">
      <w:r>
        <w:t>Д</w:t>
      </w:r>
      <w:r w:rsidR="008827F4">
        <w:t xml:space="preserve">ВА конкурса с ОДНИМ </w:t>
      </w:r>
      <w:proofErr w:type="spellStart"/>
      <w:r w:rsidR="008827F4">
        <w:t>оргвзносом</w:t>
      </w:r>
      <w:proofErr w:type="spellEnd"/>
      <w:r w:rsidR="008827F4">
        <w:t>:</w:t>
      </w:r>
    </w:p>
    <w:p w:rsidR="00F3260B" w:rsidRPr="008827F4" w:rsidRDefault="00F3260B" w:rsidP="008827F4">
      <w:pPr>
        <w:jc w:val="center"/>
        <w:rPr>
          <w:b/>
          <w:sz w:val="28"/>
          <w:szCs w:val="28"/>
        </w:rPr>
      </w:pPr>
      <w:r w:rsidRPr="008827F4">
        <w:rPr>
          <w:b/>
          <w:sz w:val="28"/>
          <w:szCs w:val="28"/>
        </w:rPr>
        <w:t>VII Открытый международный конкурс-фестиваль детского, юношеского и взрослого т</w:t>
      </w:r>
      <w:r w:rsidR="008827F4">
        <w:rPr>
          <w:b/>
          <w:sz w:val="28"/>
          <w:szCs w:val="28"/>
        </w:rPr>
        <w:t xml:space="preserve">ворчества </w:t>
      </w:r>
      <w:r w:rsidRPr="008827F4">
        <w:rPr>
          <w:b/>
          <w:sz w:val="28"/>
          <w:szCs w:val="28"/>
        </w:rPr>
        <w:t>«НОВЫЕ БЕРЕГА»</w:t>
      </w:r>
    </w:p>
    <w:p w:rsidR="00F3260B" w:rsidRDefault="00F3260B" w:rsidP="008827F4">
      <w:pPr>
        <w:jc w:val="center"/>
      </w:pPr>
      <w:r>
        <w:t>и</w:t>
      </w:r>
    </w:p>
    <w:p w:rsidR="00F3260B" w:rsidRPr="008827F4" w:rsidRDefault="00F3260B" w:rsidP="008827F4">
      <w:pPr>
        <w:jc w:val="center"/>
        <w:rPr>
          <w:b/>
          <w:sz w:val="28"/>
          <w:szCs w:val="28"/>
        </w:rPr>
      </w:pPr>
      <w:r w:rsidRPr="008827F4">
        <w:rPr>
          <w:b/>
          <w:sz w:val="28"/>
          <w:szCs w:val="28"/>
        </w:rPr>
        <w:t>VII Открытый международный конкурс-фестиваль детского, юн</w:t>
      </w:r>
      <w:r w:rsidR="008827F4" w:rsidRPr="008827F4">
        <w:rPr>
          <w:b/>
          <w:sz w:val="28"/>
          <w:szCs w:val="28"/>
        </w:rPr>
        <w:t>ошеского и взрослого творчества</w:t>
      </w:r>
      <w:r w:rsidR="008827F4">
        <w:rPr>
          <w:b/>
          <w:sz w:val="28"/>
          <w:szCs w:val="28"/>
        </w:rPr>
        <w:t xml:space="preserve"> </w:t>
      </w:r>
      <w:r w:rsidR="008827F4" w:rsidRPr="008827F4">
        <w:rPr>
          <w:b/>
          <w:sz w:val="28"/>
          <w:szCs w:val="28"/>
        </w:rPr>
        <w:t>«В ЛУЧАХ ЛЕТА»</w:t>
      </w:r>
    </w:p>
    <w:p w:rsidR="00F3260B" w:rsidRDefault="00F3260B" w:rsidP="00F3260B">
      <w:r>
        <w:t>О конкурсе:</w:t>
      </w:r>
    </w:p>
    <w:p w:rsidR="00F3260B" w:rsidRPr="008827F4" w:rsidRDefault="00F3260B" w:rsidP="00F3260B">
      <w:pPr>
        <w:rPr>
          <w:b/>
          <w:sz w:val="24"/>
          <w:szCs w:val="24"/>
        </w:rPr>
      </w:pPr>
      <w:r w:rsidRPr="008827F4">
        <w:rPr>
          <w:b/>
          <w:sz w:val="24"/>
          <w:szCs w:val="24"/>
        </w:rPr>
        <w:t>К</w:t>
      </w:r>
      <w:r w:rsidR="008827F4" w:rsidRPr="008827F4">
        <w:rPr>
          <w:b/>
          <w:sz w:val="24"/>
          <w:szCs w:val="24"/>
        </w:rPr>
        <w:t>ОНКУРС ПРОВОДИТСЯ В ОЧНОЙ ФОРМЕ</w:t>
      </w:r>
    </w:p>
    <w:p w:rsidR="00F3260B" w:rsidRPr="008827F4" w:rsidRDefault="00F3260B" w:rsidP="00F3260B">
      <w:pPr>
        <w:rPr>
          <w:b/>
          <w:sz w:val="24"/>
          <w:szCs w:val="24"/>
        </w:rPr>
      </w:pPr>
      <w:r w:rsidRPr="008827F4">
        <w:rPr>
          <w:b/>
          <w:sz w:val="24"/>
          <w:szCs w:val="24"/>
        </w:rPr>
        <w:t>ДАТ</w:t>
      </w:r>
      <w:r w:rsidR="008827F4" w:rsidRPr="008827F4">
        <w:rPr>
          <w:b/>
          <w:sz w:val="24"/>
          <w:szCs w:val="24"/>
        </w:rPr>
        <w:t>А ПОВЕДЕНИЯ - 17 ИЮЛЯ 2024 года</w:t>
      </w:r>
    </w:p>
    <w:p w:rsidR="00F3260B" w:rsidRPr="008827F4" w:rsidRDefault="008827F4" w:rsidP="00F3260B">
      <w:pPr>
        <w:rPr>
          <w:b/>
          <w:sz w:val="24"/>
          <w:szCs w:val="24"/>
        </w:rPr>
      </w:pPr>
      <w:r w:rsidRPr="008827F4">
        <w:rPr>
          <w:b/>
          <w:sz w:val="24"/>
          <w:szCs w:val="24"/>
        </w:rPr>
        <w:t>МЕСТО ПРОВЕДЕНИЯ - г. АДЛЕР</w:t>
      </w:r>
    </w:p>
    <w:p w:rsidR="00F3260B" w:rsidRDefault="00F3260B" w:rsidP="00F3260B">
      <w:r>
        <w:t>ПРИЕМ ЗАЯВОК -</w:t>
      </w:r>
      <w:r w:rsidR="008827F4">
        <w:t xml:space="preserve"> до 15 ИЮЛЯ 2024 (включительно)</w:t>
      </w:r>
    </w:p>
    <w:p w:rsidR="00F3260B" w:rsidRDefault="008827F4" w:rsidP="00F3260B">
      <w:r>
        <w:t>КАК ПРИСЛАТЬ ЗАЯВКУ:</w:t>
      </w:r>
    </w:p>
    <w:p w:rsidR="00F3260B" w:rsidRDefault="00F3260B" w:rsidP="00F3260B">
      <w:r>
        <w:t>- заявку можно заполнить на нашем сайте h</w:t>
      </w:r>
      <w:r w:rsidR="008827F4">
        <w:t>ttps://www.planetadarovaniy.ru/</w:t>
      </w:r>
    </w:p>
    <w:p w:rsidR="00F3260B" w:rsidRDefault="00F3260B" w:rsidP="00F3260B">
      <w:r>
        <w:t>- или прислать на электронную по</w:t>
      </w:r>
      <w:r w:rsidR="008827F4">
        <w:t>чту planeta.darovaniy@yandex.ru</w:t>
      </w:r>
    </w:p>
    <w:p w:rsidR="00F3260B" w:rsidRPr="008827F4" w:rsidRDefault="00F3260B" w:rsidP="00F3260B">
      <w:pPr>
        <w:rPr>
          <w:b/>
        </w:rPr>
      </w:pPr>
      <w:r w:rsidRPr="008827F4">
        <w:rPr>
          <w:b/>
        </w:rPr>
        <w:t>Общая публикация результатов: 18 ИЮЛЯ 2024 г</w:t>
      </w:r>
      <w:r w:rsidR="008827F4" w:rsidRPr="008827F4">
        <w:rPr>
          <w:b/>
        </w:rPr>
        <w:t>ода</w:t>
      </w:r>
    </w:p>
    <w:p w:rsidR="00F3260B" w:rsidRDefault="00F3260B" w:rsidP="00F3260B">
      <w:r>
        <w:t>Место публикации результатов:</w:t>
      </w:r>
    </w:p>
    <w:p w:rsidR="00F3260B" w:rsidRDefault="00F3260B" w:rsidP="00F3260B">
      <w:r>
        <w:t>- на нашем сайте: https://www.planetadarovaniy.ru</w:t>
      </w:r>
    </w:p>
    <w:p w:rsidR="00F3260B" w:rsidRDefault="00F3260B" w:rsidP="00F3260B">
      <w:r>
        <w:t>- в группе ВК: https://vk</w:t>
      </w:r>
      <w:r w:rsidR="008827F4">
        <w:t>.com/konkursy.planeta.darovaniy</w:t>
      </w:r>
    </w:p>
    <w:p w:rsidR="00F3260B" w:rsidRDefault="00F3260B" w:rsidP="00F3260B">
      <w:r>
        <w:t>Дипломы и благодарственные письма в электронном варианте высылаются в течении 7 дней с даты публикации результатов на электронную почту участника с электр</w:t>
      </w:r>
      <w:r>
        <w:t>онной почты: pldr2016@yandex.ru</w:t>
      </w:r>
    </w:p>
    <w:p w:rsidR="00F3260B" w:rsidRDefault="00F3260B" w:rsidP="00F3260B">
      <w:r>
        <w:t>При выборе отправки печатных дипломов и наградного материала (статуэтки или медали) почтой РФ – отправка осуществляется в течении 14 дней с даты публикации результатов. По факту отправки на электронную почту участника высылается почтовый трек с электронной почты: pldr2016@yandex.ru, для самостоятельного отслеживания движения корреспонденции. Если участник не получает почтовое отправление, и оно возвращается обратно в адрес оргкомитета, то повторная отправка возможна только после возмещения почтовых рас</w:t>
      </w:r>
      <w:r>
        <w:t>ходов на их повторную отправку.</w:t>
      </w:r>
    </w:p>
    <w:p w:rsidR="00F3260B" w:rsidRDefault="00F3260B" w:rsidP="00F3260B">
      <w:r>
        <w:t>ФОТО наградного материала (статуэтки и медали) в Пр</w:t>
      </w:r>
      <w:r>
        <w:t>иложении 2 к данному Положению.</w:t>
      </w:r>
    </w:p>
    <w:p w:rsidR="00F3260B" w:rsidRDefault="00F3260B" w:rsidP="00F3260B">
      <w:r>
        <w:t>По итогам всех выступлений будут учреждены звания ЛАУРЕАТОВ и ДИПЛОМАНТОВ конкурса и СПЕЦ-дипломы: Самый оригинальный номер, самое массовое вступление, за артистизм, за про</w:t>
      </w:r>
      <w:r>
        <w:t>фессионализм, за обаяние и т.п.</w:t>
      </w:r>
    </w:p>
    <w:p w:rsidR="00F3260B" w:rsidRDefault="00F3260B" w:rsidP="00F3260B">
      <w:r>
        <w:t>Всем руководителям (педагогам, концертмейстерам и т. д.) – выдаются благодарстве</w:t>
      </w:r>
      <w:r>
        <w:t>нные письма в электронном виде.</w:t>
      </w:r>
    </w:p>
    <w:p w:rsidR="00F3260B" w:rsidRDefault="00F3260B" w:rsidP="00F3260B">
      <w:r>
        <w:t>Среди руководителей и педагогов будут учреждены:</w:t>
      </w:r>
    </w:p>
    <w:p w:rsidR="00F3260B" w:rsidRDefault="00F3260B" w:rsidP="00F3260B">
      <w:r>
        <w:lastRenderedPageBreak/>
        <w:t>диплом «МАСТЕР СВОЕГО ДЕЛА»</w:t>
      </w:r>
    </w:p>
    <w:p w:rsidR="00F3260B" w:rsidRDefault="00F3260B" w:rsidP="00F3260B">
      <w:r>
        <w:t>и диплом «ЗА ВЫСОК</w:t>
      </w:r>
      <w:r>
        <w:t>ОЕ ПРОФЕССИОНАЛЬНОЕ МАСТЕРСТВО»</w:t>
      </w:r>
    </w:p>
    <w:p w:rsidR="00F3260B" w:rsidRDefault="00F3260B" w:rsidP="00F3260B">
      <w:r>
        <w:t>Жюри. Оценка выступле</w:t>
      </w:r>
      <w:r>
        <w:t>ний и награждение:</w:t>
      </w:r>
    </w:p>
    <w:p w:rsidR="00F3260B" w:rsidRDefault="00F3260B" w:rsidP="00F3260B">
      <w:r>
        <w:t>Все участники получают наградные дипломы, руководители – благодарственные письма. Дипломы С ДВУХ КОНКУРСОВ высылаются в электронном виде на электронную почту, оригиналы по почте России высылаются при оплате почтовых расходов (подробнее в разделе «Условия и порядок оплаты»). Благодарственные письма высылаются только в электро</w:t>
      </w:r>
      <w:r>
        <w:t>нном виде на электронную почту.</w:t>
      </w:r>
    </w:p>
    <w:p w:rsidR="00F3260B" w:rsidRDefault="00F3260B" w:rsidP="00F3260B">
      <w:r>
        <w:t>Для оценки конкурсных выступлений создается жюри, в состав которого входят профессиональные артисты, режиссеры, композиторы, хореографы, вокалисты, опытные педаг</w:t>
      </w:r>
      <w:r>
        <w:t>оги, модельеры и искусствоведы.</w:t>
      </w:r>
    </w:p>
    <w:p w:rsidR="00F3260B" w:rsidRDefault="00F3260B" w:rsidP="00F3260B">
      <w:r>
        <w:t>Исполнительское мастерство участников оценивается в каждом направлении (жанре, номинации) и возрастной группе. Участники награждаются дипломами обладателя: Гран-при, Лауреата I, II, III степеней, дипломанта I, II, III степеней и участника. По решению жюри Гран-при в н</w:t>
      </w:r>
      <w:r>
        <w:t>оминации может не присуждаться.</w:t>
      </w:r>
    </w:p>
    <w:p w:rsidR="00F3260B" w:rsidRDefault="00F3260B" w:rsidP="00F3260B">
      <w:r>
        <w:t>Жюри имеет право:</w:t>
      </w:r>
    </w:p>
    <w:p w:rsidR="00F3260B" w:rsidRDefault="00F3260B" w:rsidP="00F3260B">
      <w:r>
        <w:t>- присуждать не все премии;</w:t>
      </w:r>
    </w:p>
    <w:p w:rsidR="00F3260B" w:rsidRDefault="00F3260B" w:rsidP="00F3260B">
      <w:r>
        <w:t>- делить премии между участниками;</w:t>
      </w:r>
    </w:p>
    <w:p w:rsidR="00F3260B" w:rsidRDefault="00F3260B" w:rsidP="00F3260B">
      <w:r>
        <w:t>-</w:t>
      </w:r>
      <w:r>
        <w:t xml:space="preserve"> присуждать специальные премии.</w:t>
      </w:r>
    </w:p>
    <w:p w:rsidR="00F3260B" w:rsidRDefault="00F3260B" w:rsidP="00F3260B">
      <w:r>
        <w:t>Решение жюри окончате</w:t>
      </w:r>
      <w:r>
        <w:t>льное и обсуждению не подлежит!</w:t>
      </w:r>
    </w:p>
    <w:p w:rsidR="00F3260B" w:rsidRDefault="00F3260B" w:rsidP="00F3260B">
      <w:r>
        <w:t>По итогам просмотра видео и фото - участникам присваивается звание Ла</w:t>
      </w:r>
      <w:r>
        <w:t>уреатов и Дипломантов конкурса.</w:t>
      </w:r>
    </w:p>
    <w:p w:rsidR="00F3260B" w:rsidRDefault="00F3260B" w:rsidP="00F3260B">
      <w:r>
        <w:t>Присвоение званий Лауреатов и Дипломантов конкурса происходит по бальной системе. Количество лауреатов 1,2,3 степеней и Дипломантов 1,2,3 степеней могут дублироваться, количество дублированных мест равно числу конкурсантов, набравших нужное количество баллов.</w:t>
      </w:r>
    </w:p>
    <w:p w:rsidR="00F3260B" w:rsidRDefault="00F3260B" w:rsidP="00F3260B"/>
    <w:p w:rsidR="00F3260B" w:rsidRDefault="00F3260B" w:rsidP="00F3260B">
      <w:pPr>
        <w:spacing w:after="0" w:line="240" w:lineRule="auto"/>
      </w:pPr>
      <w:r>
        <w:t>ГРАН-ПРИ 10 баллов</w:t>
      </w:r>
    </w:p>
    <w:p w:rsidR="00F3260B" w:rsidRDefault="00F3260B" w:rsidP="00F3260B">
      <w:pPr>
        <w:spacing w:after="0" w:line="240" w:lineRule="auto"/>
      </w:pPr>
      <w:r>
        <w:t>Лауреат 1 степени от 9,0 до 9,9 баллов</w:t>
      </w:r>
    </w:p>
    <w:p w:rsidR="00F3260B" w:rsidRDefault="00F3260B" w:rsidP="00F3260B">
      <w:pPr>
        <w:spacing w:after="0" w:line="240" w:lineRule="auto"/>
      </w:pPr>
      <w:r>
        <w:t>Лауреат 2 степени от 8,0 до 8,9 баллов</w:t>
      </w:r>
    </w:p>
    <w:p w:rsidR="00F3260B" w:rsidRDefault="00F3260B" w:rsidP="00F3260B">
      <w:pPr>
        <w:spacing w:after="0" w:line="240" w:lineRule="auto"/>
      </w:pPr>
      <w:r>
        <w:t>Лауреат 3 степени от 7,0 до 7,9 баллов</w:t>
      </w:r>
    </w:p>
    <w:p w:rsidR="00F3260B" w:rsidRDefault="00F3260B" w:rsidP="00F3260B">
      <w:pPr>
        <w:spacing w:after="0" w:line="240" w:lineRule="auto"/>
      </w:pPr>
      <w:r>
        <w:t>Дипломант 1 степени от 6,0 до 6,9 баллов</w:t>
      </w:r>
    </w:p>
    <w:p w:rsidR="00F3260B" w:rsidRDefault="00F3260B" w:rsidP="00F3260B">
      <w:pPr>
        <w:spacing w:after="0" w:line="240" w:lineRule="auto"/>
      </w:pPr>
      <w:r>
        <w:t>Дипломант 2 степени от 5,0 до 5,9 баллов</w:t>
      </w:r>
    </w:p>
    <w:p w:rsidR="00F3260B" w:rsidRDefault="00F3260B" w:rsidP="00F3260B">
      <w:pPr>
        <w:spacing w:after="0" w:line="240" w:lineRule="auto"/>
      </w:pPr>
      <w:r>
        <w:t>Дипломант</w:t>
      </w:r>
      <w:r>
        <w:t xml:space="preserve"> 3 степени от 4,0 до 4,9 баллов</w:t>
      </w:r>
    </w:p>
    <w:p w:rsidR="00F3260B" w:rsidRPr="00F3260B" w:rsidRDefault="00F3260B" w:rsidP="00F3260B">
      <w:pPr>
        <w:rPr>
          <w:b/>
          <w:sz w:val="28"/>
          <w:szCs w:val="28"/>
        </w:rPr>
      </w:pPr>
      <w:r w:rsidRPr="00F3260B">
        <w:rPr>
          <w:b/>
          <w:sz w:val="28"/>
          <w:szCs w:val="28"/>
        </w:rPr>
        <w:t>Цели и задачи:</w:t>
      </w:r>
    </w:p>
    <w:p w:rsidR="00F3260B" w:rsidRDefault="00F3260B" w:rsidP="00F3260B">
      <w:r>
        <w:t>- Поддержать талантливых детей и молодежь в реализации их творческого потенциала, выявить новые таланты, создать для детей и молодежи возможность творческого общения, дать возможность обменяться опытом между коллективам</w:t>
      </w:r>
      <w:r>
        <w:t>и, руководителями и педагогами.</w:t>
      </w:r>
    </w:p>
    <w:p w:rsidR="00F3260B" w:rsidRDefault="00F3260B" w:rsidP="00F3260B">
      <w:r>
        <w:t>- Привлечь внимание к творчеству детей - воспитанников детских домов, детей с ограниченными физическими возможностями - со стороны международных, государственн</w:t>
      </w:r>
      <w:r>
        <w:t>ых, и коммерческих организаций;</w:t>
      </w:r>
    </w:p>
    <w:p w:rsidR="00F3260B" w:rsidRDefault="00F3260B" w:rsidP="00F3260B">
      <w:r>
        <w:lastRenderedPageBreak/>
        <w:t>- Дать возможность ознакомиться с образцами национальной культу</w:t>
      </w:r>
      <w:r>
        <w:t>ры и искусства различных стран.</w:t>
      </w:r>
    </w:p>
    <w:p w:rsidR="00F3260B" w:rsidRDefault="00F3260B" w:rsidP="00F3260B">
      <w:r>
        <w:t>- Содействовать развитию многообразия детского и юношеского творчества.</w:t>
      </w:r>
    </w:p>
    <w:p w:rsidR="00F3260B" w:rsidRDefault="00F3260B" w:rsidP="00F3260B">
      <w:r>
        <w:t>Участники фестиваля:</w:t>
      </w:r>
    </w:p>
    <w:p w:rsidR="00F3260B" w:rsidRDefault="00F3260B" w:rsidP="00F3260B">
      <w:r>
        <w:t>В фестивале-конкурсе могут принять участие творческие коллективы и отдельные исполнители в возрасте от 3-х лет.</w:t>
      </w:r>
    </w:p>
    <w:p w:rsidR="00F3260B" w:rsidRPr="00F3260B" w:rsidRDefault="00F3260B" w:rsidP="00F3260B">
      <w:pPr>
        <w:rPr>
          <w:b/>
        </w:rPr>
      </w:pPr>
      <w:r w:rsidRPr="00F3260B">
        <w:rPr>
          <w:b/>
        </w:rPr>
        <w:t>ОБЩИЕ УСЛОВИЯ для</w:t>
      </w:r>
    </w:p>
    <w:p w:rsidR="00F3260B" w:rsidRDefault="00F3260B" w:rsidP="00F3260B">
      <w:r>
        <w:t>ВСЕХ номинаций:</w:t>
      </w:r>
    </w:p>
    <w:p w:rsidR="00F3260B" w:rsidRDefault="00F3260B" w:rsidP="00F3260B">
      <w:r>
        <w:t>· Выступлен</w:t>
      </w:r>
      <w:r>
        <w:t>ия просматривают жюри конкурса.</w:t>
      </w:r>
    </w:p>
    <w:p w:rsidR="00F3260B" w:rsidRDefault="00F3260B" w:rsidP="00F3260B">
      <w:r>
        <w:t>· Номер исполняется непосредственно н</w:t>
      </w:r>
      <w:r>
        <w:t>а площадке проведения конкурса.</w:t>
      </w:r>
    </w:p>
    <w:p w:rsidR="00F3260B" w:rsidRDefault="00F3260B" w:rsidP="00F3260B">
      <w:r>
        <w:t>· Коллектив или отдельный исполнитель имеет право участвовать в нескольких номинациях. На каждую номинацию заявка по</w:t>
      </w:r>
      <w:r>
        <w:t>дается и оплачивается отдельно.</w:t>
      </w:r>
    </w:p>
    <w:p w:rsidR="00F3260B" w:rsidRDefault="00F3260B" w:rsidP="00F3260B">
      <w:r>
        <w:t>· Возраст участников определяется на день проведения конкурса и может быть проверен по</w:t>
      </w:r>
      <w:r>
        <w:t xml:space="preserve"> документам Председателем жюри.</w:t>
      </w:r>
    </w:p>
    <w:p w:rsidR="00F3260B" w:rsidRDefault="00F3260B" w:rsidP="00F3260B">
      <w:r>
        <w:t>· Участники предоставляют фонограммы (минус) для выступлений на электронную почту организатора (planeta.darovaniy@yandex.ru) до дня проведения конкурса или на USB-носителе звукооператору в день проведения конкурса.</w:t>
      </w:r>
    </w:p>
    <w:p w:rsidR="00F3260B" w:rsidRDefault="00F3260B" w:rsidP="00F3260B">
      <w:r>
        <w:t>Фонограммы (минус) для выступлений в названии должны иметь: «Фамилию и Имя участника, наз</w:t>
      </w:r>
      <w:r>
        <w:t>вание номера» или номер заявки.</w:t>
      </w:r>
    </w:p>
    <w:p w:rsidR="00F3260B" w:rsidRDefault="00F3260B" w:rsidP="00F3260B">
      <w:r>
        <w:t>· В случае несоответствия конкурсного номера номинации, жюри переводит участников в другую но</w:t>
      </w:r>
      <w:r>
        <w:t>минацию.</w:t>
      </w:r>
    </w:p>
    <w:p w:rsidR="00F3260B" w:rsidRDefault="00F3260B" w:rsidP="00F3260B">
      <w:r>
        <w:t>· Оргкомитет может вносить изменения и дополнения</w:t>
      </w:r>
      <w:r>
        <w:t xml:space="preserve"> в условия проведения конкурса.</w:t>
      </w:r>
    </w:p>
    <w:p w:rsidR="00F3260B" w:rsidRDefault="00F3260B" w:rsidP="00F3260B">
      <w:r>
        <w:t>· Подача заявок и дальнейшая переписка ведется участником (или его представителем</w:t>
      </w:r>
      <w:r>
        <w:t>) с одного электронного адреса.</w:t>
      </w:r>
    </w:p>
    <w:p w:rsidR="00F3260B" w:rsidRDefault="00F3260B" w:rsidP="00F3260B">
      <w:r>
        <w:t>· Распространение каких-либо материалов в дни проведения конкурса-фестиваля запрещено без соглас</w:t>
      </w:r>
      <w:r>
        <w:t>ования с Оргкомитетом конкурса.</w:t>
      </w:r>
    </w:p>
    <w:p w:rsidR="00F3260B" w:rsidRDefault="00F3260B" w:rsidP="00F3260B">
      <w:r>
        <w:t xml:space="preserve">· Фото и видео материалы коллективов и отдельных исполнителей, подавших заявку на участие в Конкурсе-фестивале, не возвращаются и могут быть использованы оргкомитетом для публикации на своем сайте и прочих интернет ресурсах </w:t>
      </w:r>
      <w:r>
        <w:t>без выплаты гонорара участнику.</w:t>
      </w:r>
    </w:p>
    <w:p w:rsidR="00F3260B" w:rsidRDefault="00F3260B" w:rsidP="00F3260B">
      <w:r>
        <w:t>· Оргкомитет не несет никакой ответственности по авторским правам – данная ответственность лежит полно</w:t>
      </w:r>
      <w:r>
        <w:t>стью на участнике (коллективе).</w:t>
      </w:r>
    </w:p>
    <w:p w:rsidR="00F3260B" w:rsidRDefault="00F3260B" w:rsidP="00F3260B">
      <w:r>
        <w:t>· Подача заявки означает согласие на обработку персональных данных (в соответствии с Федеральным законом N 152-ФЗ "О персональных данных") и согласие со всеми</w:t>
      </w:r>
      <w:r>
        <w:t xml:space="preserve"> пунктами настоящего Положения.</w:t>
      </w:r>
    </w:p>
    <w:p w:rsidR="00F3260B" w:rsidRDefault="00F3260B" w:rsidP="00F3260B">
      <w:r>
        <w:t>· Если Вы не нашли интересующую Вас информацию – уточняйте её в оргкомитете.</w:t>
      </w:r>
    </w:p>
    <w:p w:rsidR="00F3260B" w:rsidRDefault="00F3260B" w:rsidP="00F3260B">
      <w:r>
        <w:t>Возникающие спорные вопросы решаются путем переговоров с Оргкомитетом.</w:t>
      </w:r>
    </w:p>
    <w:p w:rsidR="00F3260B" w:rsidRDefault="00F3260B" w:rsidP="00F3260B">
      <w:r>
        <w:t>НОМИНАЦИИ ФЕСТИВАЛЯ-КОНКУРСА:</w:t>
      </w:r>
    </w:p>
    <w:p w:rsidR="00F3260B" w:rsidRDefault="00F3260B" w:rsidP="00F3260B"/>
    <w:p w:rsidR="00F3260B" w:rsidRDefault="00F3260B" w:rsidP="008827F4">
      <w:pPr>
        <w:spacing w:after="0" w:line="240" w:lineRule="auto"/>
      </w:pPr>
      <w:r>
        <w:lastRenderedPageBreak/>
        <w:t>- Вокал</w:t>
      </w:r>
    </w:p>
    <w:p w:rsidR="00F3260B" w:rsidRDefault="00F3260B" w:rsidP="008827F4">
      <w:pPr>
        <w:spacing w:after="0" w:line="240" w:lineRule="auto"/>
      </w:pPr>
      <w:r>
        <w:t>- Инструментальное исполнительство</w:t>
      </w:r>
    </w:p>
    <w:p w:rsidR="00F3260B" w:rsidRDefault="00F3260B" w:rsidP="008827F4">
      <w:pPr>
        <w:spacing w:after="0" w:line="240" w:lineRule="auto"/>
      </w:pPr>
      <w:r>
        <w:t>- Хореография</w:t>
      </w:r>
    </w:p>
    <w:p w:rsidR="00F3260B" w:rsidRDefault="00F3260B" w:rsidP="008827F4">
      <w:pPr>
        <w:spacing w:after="0" w:line="240" w:lineRule="auto"/>
      </w:pPr>
      <w:r>
        <w:t>- Театр костюма и моды</w:t>
      </w:r>
    </w:p>
    <w:p w:rsidR="00F3260B" w:rsidRDefault="00F3260B" w:rsidP="008827F4">
      <w:pPr>
        <w:spacing w:after="0" w:line="240" w:lineRule="auto"/>
      </w:pPr>
      <w:r>
        <w:t>- Театральное искусство и художественное слово</w:t>
      </w:r>
    </w:p>
    <w:p w:rsidR="00F3260B" w:rsidRDefault="00F3260B" w:rsidP="008827F4">
      <w:pPr>
        <w:spacing w:after="0" w:line="240" w:lineRule="auto"/>
      </w:pPr>
      <w:r>
        <w:t>- Изобразительное искусство и декоративно-прикладное творчество</w:t>
      </w:r>
    </w:p>
    <w:p w:rsidR="00F3260B" w:rsidRDefault="00F3260B" w:rsidP="008827F4">
      <w:pPr>
        <w:spacing w:after="0" w:line="240" w:lineRule="auto"/>
      </w:pPr>
      <w:r>
        <w:t>- Цирковое искусство</w:t>
      </w:r>
    </w:p>
    <w:p w:rsidR="00F3260B" w:rsidRDefault="00F3260B" w:rsidP="00F3260B"/>
    <w:p w:rsidR="00F3260B" w:rsidRPr="00F3260B" w:rsidRDefault="00F3260B" w:rsidP="00F3260B">
      <w:pPr>
        <w:rPr>
          <w:b/>
        </w:rPr>
      </w:pPr>
      <w:r w:rsidRPr="00F3260B">
        <w:rPr>
          <w:b/>
        </w:rPr>
        <w:t>УСЛОВИЯ КОНКУРСА ПО НОМИНАЦИЯМ:</w:t>
      </w:r>
    </w:p>
    <w:p w:rsidR="00F3260B" w:rsidRPr="00F3260B" w:rsidRDefault="00F3260B" w:rsidP="00F3260B">
      <w:pPr>
        <w:rPr>
          <w:b/>
          <w:sz w:val="24"/>
          <w:szCs w:val="24"/>
        </w:rPr>
      </w:pPr>
      <w:r w:rsidRPr="00F3260B">
        <w:rPr>
          <w:b/>
          <w:sz w:val="24"/>
          <w:szCs w:val="24"/>
        </w:rPr>
        <w:t>ИН</w:t>
      </w:r>
      <w:r>
        <w:rPr>
          <w:b/>
          <w:sz w:val="24"/>
          <w:szCs w:val="24"/>
        </w:rPr>
        <w:t>СТРУМЕНТАЛЬНОЕ ИСПОЛНИТЕЛЬСТВО:</w:t>
      </w:r>
    </w:p>
    <w:p w:rsidR="00F3260B" w:rsidRDefault="00F3260B" w:rsidP="008827F4">
      <w:pPr>
        <w:spacing w:after="0" w:line="240" w:lineRule="auto"/>
      </w:pPr>
      <w:r>
        <w:t>Конкурс проводится по номинациям:</w:t>
      </w:r>
    </w:p>
    <w:p w:rsidR="00F3260B" w:rsidRDefault="00F3260B" w:rsidP="008827F4">
      <w:pPr>
        <w:spacing w:after="0" w:line="240" w:lineRule="auto"/>
      </w:pPr>
      <w:r>
        <w:t>- Фортепиано;</w:t>
      </w:r>
    </w:p>
    <w:p w:rsidR="00F3260B" w:rsidRDefault="00F3260B" w:rsidP="008827F4">
      <w:pPr>
        <w:spacing w:after="0" w:line="240" w:lineRule="auto"/>
      </w:pPr>
      <w:r>
        <w:t>- Общее фортепиано;</w:t>
      </w:r>
    </w:p>
    <w:p w:rsidR="00F3260B" w:rsidRDefault="00F3260B" w:rsidP="008827F4">
      <w:pPr>
        <w:spacing w:after="0" w:line="240" w:lineRule="auto"/>
      </w:pPr>
      <w:r>
        <w:t>- Синтезатор;</w:t>
      </w:r>
    </w:p>
    <w:p w:rsidR="00F3260B" w:rsidRDefault="00F3260B" w:rsidP="008827F4">
      <w:pPr>
        <w:spacing w:after="0" w:line="240" w:lineRule="auto"/>
      </w:pPr>
      <w:r>
        <w:t>- Струнные и щипковые инструменты (указать название инструмента);</w:t>
      </w:r>
    </w:p>
    <w:p w:rsidR="00F3260B" w:rsidRDefault="00F3260B" w:rsidP="008827F4">
      <w:pPr>
        <w:spacing w:after="0" w:line="240" w:lineRule="auto"/>
      </w:pPr>
      <w:r>
        <w:t>- Духовые инструменты (указать название инструмента);</w:t>
      </w:r>
    </w:p>
    <w:p w:rsidR="00F3260B" w:rsidRDefault="00F3260B" w:rsidP="008827F4">
      <w:pPr>
        <w:spacing w:after="0" w:line="240" w:lineRule="auto"/>
      </w:pPr>
      <w:r>
        <w:t>- Ударные инструменты (указать название инструмента);</w:t>
      </w:r>
    </w:p>
    <w:p w:rsidR="00F3260B" w:rsidRDefault="00F3260B" w:rsidP="008827F4">
      <w:pPr>
        <w:spacing w:after="0" w:line="240" w:lineRule="auto"/>
      </w:pPr>
      <w:r>
        <w:t>- Народные инструменты (указать название инструмента);</w:t>
      </w:r>
    </w:p>
    <w:p w:rsidR="00F3260B" w:rsidRDefault="00F3260B" w:rsidP="008827F4">
      <w:pPr>
        <w:spacing w:after="0" w:line="240" w:lineRule="auto"/>
      </w:pPr>
      <w:r>
        <w:t>- Оркестры и ансамбли;</w:t>
      </w:r>
    </w:p>
    <w:p w:rsidR="00F3260B" w:rsidRDefault="00F3260B" w:rsidP="008827F4">
      <w:pPr>
        <w:spacing w:after="0" w:line="240" w:lineRule="auto"/>
      </w:pPr>
      <w:r>
        <w:t>- Концертмейстерское мастерство;</w:t>
      </w:r>
    </w:p>
    <w:p w:rsidR="00F3260B" w:rsidRDefault="00F3260B" w:rsidP="008827F4">
      <w:pPr>
        <w:spacing w:after="0" w:line="240" w:lineRule="auto"/>
      </w:pPr>
      <w:r>
        <w:t>- Учитель – ученик;</w:t>
      </w:r>
    </w:p>
    <w:p w:rsidR="00F3260B" w:rsidRDefault="00F3260B" w:rsidP="008827F4">
      <w:pPr>
        <w:spacing w:after="0" w:line="240" w:lineRule="auto"/>
      </w:pPr>
      <w:r>
        <w:t>- Пара – номинация (для участников по справке МСЭ);</w:t>
      </w:r>
    </w:p>
    <w:p w:rsidR="00F3260B" w:rsidRDefault="00F3260B" w:rsidP="008827F4">
      <w:pPr>
        <w:spacing w:after="0" w:line="240" w:lineRule="auto"/>
      </w:pPr>
      <w:r>
        <w:t>- Список номинаций открытый и дополняетс</w:t>
      </w:r>
      <w:r>
        <w:t>я исходя из поступивших заявок.</w:t>
      </w:r>
    </w:p>
    <w:p w:rsidR="00F3260B" w:rsidRDefault="00F3260B" w:rsidP="00F3260B">
      <w:r>
        <w:t>Возрастные категории: до 7 лет, 7 - 9 лет; 10 - 12 лет; 13 - 15 лет; 16 - 18 лет; 19 - 25 лет, 26 - 45 лет, от 46 л</w:t>
      </w:r>
      <w:r>
        <w:t>ет, смешанная (указать возраст)</w:t>
      </w:r>
    </w:p>
    <w:p w:rsidR="00F3260B" w:rsidRDefault="00F3260B" w:rsidP="00F3260B">
      <w:r>
        <w:t>Условия участия:</w:t>
      </w:r>
    </w:p>
    <w:p w:rsidR="00F3260B" w:rsidRDefault="00F3260B" w:rsidP="00F3260B">
      <w:r>
        <w:t>· Конкурсанты исполняют в одну заявку либо одно произведение, либо часть крупной формы, либо 2 (два) разнохарактерных произведения общей продолжительностью: солисты – до 5-ми минут, ансамбли – до 7-ми минут. В случае превышения указанного времени жюр</w:t>
      </w:r>
      <w:r>
        <w:t>и может остановить выступление.</w:t>
      </w:r>
    </w:p>
    <w:p w:rsidR="00F3260B" w:rsidRDefault="00F3260B" w:rsidP="00F3260B">
      <w:r>
        <w:t>· Один исполнитель может подать несколько заявок. Каждая заявка оплачивается отдельно (первая заявка оплачивается по общему тарифу, каждая последующая – как дополнительная номинация. Подроб</w:t>
      </w:r>
      <w:r>
        <w:t>нее в пункте «Условия оплаты»).</w:t>
      </w:r>
    </w:p>
    <w:p w:rsidR="00F3260B" w:rsidRDefault="00F3260B" w:rsidP="00F3260B">
      <w:r>
        <w:t>· Подбор репертуара должен соответствовать программным</w:t>
      </w:r>
      <w:r>
        <w:t xml:space="preserve"> требованиям по годам обучения.</w:t>
      </w:r>
    </w:p>
    <w:p w:rsidR="00F3260B" w:rsidRDefault="00F3260B" w:rsidP="00F3260B">
      <w:r>
        <w:t xml:space="preserve">Критерии оценки: степень владения инструментом; сложность репертуара и аранжировка; чистота интонации и музыкальный строй; технические возможности ансамблевого исполнения, музыкальность, артистичность, художественная трактовка музыкального произведения; творческая </w:t>
      </w:r>
      <w:r>
        <w:t>индивидуальность.</w:t>
      </w:r>
    </w:p>
    <w:p w:rsidR="00F3260B" w:rsidRPr="00F3260B" w:rsidRDefault="00F3260B" w:rsidP="00F3260B">
      <w:pPr>
        <w:rPr>
          <w:b/>
          <w:sz w:val="24"/>
          <w:szCs w:val="24"/>
        </w:rPr>
      </w:pPr>
      <w:r w:rsidRPr="00F3260B">
        <w:rPr>
          <w:b/>
          <w:sz w:val="24"/>
          <w:szCs w:val="24"/>
        </w:rPr>
        <w:t>УСЛОВИЯ И ПОРЯДОК ОПЛАТЫ</w:t>
      </w:r>
    </w:p>
    <w:p w:rsidR="00F3260B" w:rsidRDefault="00F3260B" w:rsidP="00F3260B">
      <w:r>
        <w:t xml:space="preserve">Реквизиты высылаются участникам после подачи заявки в оргкомитет. После получения реквизитов необходимо внести оплату в размере 100 % </w:t>
      </w:r>
      <w:r>
        <w:t>на расчетный счет организатора.</w:t>
      </w:r>
    </w:p>
    <w:p w:rsidR="00F3260B" w:rsidRDefault="00F3260B" w:rsidP="00F3260B">
      <w:r>
        <w:t>Организационный взнос для всех номинаций (ОДИН ОРГВЗН</w:t>
      </w:r>
      <w:r>
        <w:t>ОС ЗА ОБА КОНКУРСА) составляет:</w:t>
      </w:r>
    </w:p>
    <w:p w:rsidR="00F3260B" w:rsidRDefault="00F3260B" w:rsidP="00F3260B">
      <w:r>
        <w:t>Соло (один участник):</w:t>
      </w:r>
    </w:p>
    <w:p w:rsidR="00F3260B" w:rsidRDefault="00F3260B" w:rsidP="00F3260B">
      <w:r>
        <w:lastRenderedPageBreak/>
        <w:t xml:space="preserve">1-й вариант: 750,0 (семьсот пятьдесят) рублей - высылаются электронные дипломы с 2-х конкурсов </w:t>
      </w:r>
      <w:r>
        <w:t>на электронную почту участника.</w:t>
      </w:r>
    </w:p>
    <w:p w:rsidR="00F3260B" w:rsidRDefault="00F3260B" w:rsidP="00F3260B">
      <w:r>
        <w:t xml:space="preserve">2-й вариант: 1150,0 (одна тысяча сто пятьдесят) рублей уже с учетом отправки почтой РФ – высылается с 2-х конкурсов печатные дипломы почтой РФ и электронные дипломы </w:t>
      </w:r>
      <w:r>
        <w:t>на электронную почту участника.</w:t>
      </w:r>
    </w:p>
    <w:p w:rsidR="00F3260B" w:rsidRDefault="00F3260B" w:rsidP="00F3260B">
      <w:r>
        <w:t xml:space="preserve">3-й вариант: 2900,0 (две тысячи девятьсот) рублей уже с учетом отправки почтой РФ – высылаются печатные дипломы с 2-х конкурсов и 2 статуэтки со званиями, логотипом и названиями конкурсов почтой РФ и электронные дипломы с 2-х конкурсов </w:t>
      </w:r>
      <w:r>
        <w:t>на электронную почту участника.</w:t>
      </w:r>
    </w:p>
    <w:p w:rsidR="00F3260B" w:rsidRDefault="00F3260B" w:rsidP="00F3260B">
      <w:r>
        <w:t>Дуэт:</w:t>
      </w:r>
    </w:p>
    <w:p w:rsidR="00F3260B" w:rsidRDefault="00F3260B" w:rsidP="00F3260B">
      <w:r>
        <w:t>1-й вариант: 850,0 (восемьсот пятьдесят) рублей всего за дуэт - высылаются электронные дипломы с 2-х конкурсов н</w:t>
      </w:r>
      <w:r>
        <w:t>а электронную почту участников.</w:t>
      </w:r>
    </w:p>
    <w:p w:rsidR="00F3260B" w:rsidRDefault="00F3260B" w:rsidP="00F3260B">
      <w:r>
        <w:t>2-й вариант: 1250,0 (одна тысяча двести пятьдесят) рублей всего за дуэт уже с учетом отправки почтой РФ – высылаются по 2 печатных диплома с 2-х конкурсов почтой РФ и электронные дипломы с 2-х конкурсов н</w:t>
      </w:r>
      <w:r>
        <w:t>а электронную почту участников.</w:t>
      </w:r>
    </w:p>
    <w:p w:rsidR="00F3260B" w:rsidRDefault="00F3260B" w:rsidP="00F3260B">
      <w:r>
        <w:t>3-й вариант: 4300,0 (четыре тысячи триста) рублей всего за дуэт уже с учетом отправки почтой РФ – высылаются по 2 печатных диплома с 2-х конкурсов, и по 2 статуэтки каждому участнику со званиями, логотипом и названиями конкурсов почтой РФ и электронные дипломы с 2-х конкурсов на электронную почту участников.</w:t>
      </w:r>
    </w:p>
    <w:p w:rsidR="00F3260B" w:rsidRDefault="00F3260B" w:rsidP="00F3260B">
      <w:r>
        <w:t>Трио:</w:t>
      </w:r>
    </w:p>
    <w:p w:rsidR="00F3260B" w:rsidRDefault="00F3260B" w:rsidP="00F3260B">
      <w:r>
        <w:t>1-й вариант: 850,0 (восемьсот пятьдесят) рублей всего за трио - высылаются электронные дипломы с 2-х конкурсов н</w:t>
      </w:r>
      <w:r>
        <w:t>а электронную почту участников.</w:t>
      </w:r>
    </w:p>
    <w:p w:rsidR="00F3260B" w:rsidRDefault="00F3260B" w:rsidP="00F3260B">
      <w:r>
        <w:t>2-й вариант: 1350,0 (одна тысяча триста пятьдесят) рублей всего за трио уже с учетом отправки почтой РФ – высылаются по 3 печатных диплома с 2-х конкурсов почтой РФ и электронные дипломы с 2-х конкурсов н</w:t>
      </w:r>
      <w:r>
        <w:t>а электронную почту участников.</w:t>
      </w:r>
    </w:p>
    <w:p w:rsidR="00F3260B" w:rsidRDefault="00F3260B" w:rsidP="00F3260B">
      <w:r>
        <w:t>3-й вариант: 3200,0 (три тысячи двести) рублей всего за трио уже с учетом отправки почтой РФ – высылается с 2-х конкурсов по 2 печатных диплома каждому участнику, и по 2 медали каждому участнику со званиями, логотипом и названиями конкурсов почтой РФ и электронные дипломы с 2-х конкурсов н</w:t>
      </w:r>
      <w:r>
        <w:t>а электронную почту участников.</w:t>
      </w:r>
    </w:p>
    <w:p w:rsidR="00F3260B" w:rsidRDefault="00F3260B" w:rsidP="00F3260B">
      <w:r>
        <w:t>Группа от 4 человек:</w:t>
      </w:r>
    </w:p>
    <w:p w:rsidR="00F3260B" w:rsidRDefault="00F3260B" w:rsidP="00F3260B">
      <w:r>
        <w:t>1-й вариант: 1200,0 (одна тысяча двести) рублей всего за номер - высылаются дипломы на коллектив с 2-х конкурсов почтой РФ н</w:t>
      </w:r>
      <w:r>
        <w:t>а электронную почту участников.</w:t>
      </w:r>
    </w:p>
    <w:p w:rsidR="00F3260B" w:rsidRDefault="00F3260B" w:rsidP="00F3260B">
      <w:r>
        <w:t>2-й вариант: 1600,0 (одна тысяча шестьсот) рублей всего за номер уже с учетом отправки почтой РФ - высылаются дипломы на коллектив с 2-х конкурсов почтой РФ и электронные дипломы на коллектив с 2-х конкурсов н</w:t>
      </w:r>
      <w:r>
        <w:t>а электронную почту участников.</w:t>
      </w:r>
    </w:p>
    <w:p w:rsidR="00F3260B" w:rsidRDefault="00F3260B" w:rsidP="00F3260B">
      <w:r>
        <w:t>3-й вариант: 800,0 (восемьсот) рублей с каждого участника уже с учетом отправки почтой РФ – высылаются: по 2 медали каждому участнику со званиям, логотипом и названиями конкурсов, дипломы на коллектив с 2-х конкурсов почтой РФ и электронные дипломы с 2-х конкурсов н</w:t>
      </w:r>
      <w:r>
        <w:t>а электронную почту участников.</w:t>
      </w:r>
    </w:p>
    <w:p w:rsidR="00F3260B" w:rsidRDefault="00F3260B" w:rsidP="00F3260B">
      <w:r>
        <w:t>Коллективы дополнительно могут заказать именные дипломы для участников коллектива – 100,0 (</w:t>
      </w:r>
      <w:r>
        <w:t>сто) рублей за 1 именной диплом</w:t>
      </w:r>
    </w:p>
    <w:p w:rsidR="00F3260B" w:rsidRDefault="00F3260B" w:rsidP="00F3260B">
      <w:r>
        <w:lastRenderedPageBreak/>
        <w:t xml:space="preserve">Коллективы могут заказать статуэтки – доплата к </w:t>
      </w:r>
      <w:proofErr w:type="spellStart"/>
      <w:r>
        <w:t>оргвзносу</w:t>
      </w:r>
      <w:proofErr w:type="spellEnd"/>
      <w:r>
        <w:t xml:space="preserve"> составит 1450,0 за 1 (одну) статуэтку уже с учетом отправки почтой РФ</w:t>
      </w:r>
    </w:p>
    <w:p w:rsidR="00F3260B" w:rsidRDefault="00F3260B" w:rsidP="00F3260B">
      <w:r>
        <w:t xml:space="preserve">Благодарственные письма для педагогов высылаются в электронном виде. Если участник выбрал </w:t>
      </w:r>
      <w:proofErr w:type="spellStart"/>
      <w:r>
        <w:t>оргвзнос</w:t>
      </w:r>
      <w:proofErr w:type="spellEnd"/>
      <w:r>
        <w:t xml:space="preserve"> с отправкой печатного диплома почтой РФ, то он может заказать изготовление благодарственного письма на печатном бланке – 100,0 (сто) рублей за один печатный </w:t>
      </w:r>
      <w:r>
        <w:t>бланк благодарственного письма.</w:t>
      </w:r>
    </w:p>
    <w:p w:rsidR="00F3260B" w:rsidRDefault="00F3260B" w:rsidP="00F3260B">
      <w:r>
        <w:t>Внесение исправление в диплом или благодарственное письмо, если ошибка допущена участником в заявке – 50,0 (пятьдесят) рублей за один диплом (ил</w:t>
      </w:r>
      <w:r>
        <w:t>и одно благодарственное письмо)</w:t>
      </w:r>
    </w:p>
    <w:p w:rsidR="00F3260B" w:rsidRDefault="00F3260B" w:rsidP="00F3260B">
      <w:r>
        <w:t>При отправке наградного материла за пределы РФ, участники дополнительно оплачивают сто</w:t>
      </w:r>
      <w:r>
        <w:t>имость международной пересылки.</w:t>
      </w:r>
    </w:p>
    <w:p w:rsidR="00F3260B" w:rsidRDefault="00F3260B" w:rsidP="00F3260B">
      <w:r>
        <w:t>Бесплатно допускаются к участию:</w:t>
      </w:r>
    </w:p>
    <w:p w:rsidR="00F3260B" w:rsidRDefault="00F3260B" w:rsidP="00F3260B">
      <w:r>
        <w:t>- участники по справке МСЭ - (при предъявлении справки об установлении инвалидности – цветной копии с двух сторон);</w:t>
      </w:r>
    </w:p>
    <w:p w:rsidR="00F3260B" w:rsidRDefault="00F3260B" w:rsidP="00F3260B">
      <w:r>
        <w:t>- воспитанники детских домов (не более 3-х участников от одного заведения) - при предъявлении соответствующих документов (не распространяется на детей, воспитывающихся в приемных семьях и интернатах).</w:t>
      </w:r>
    </w:p>
    <w:p w:rsidR="00F3260B" w:rsidRDefault="00F3260B" w:rsidP="00F3260B">
      <w:r>
        <w:t>Бесплатное участие (по справкам МСЭ и воспитанникам детских домов) разрешается при соблюдении условий:</w:t>
      </w:r>
    </w:p>
    <w:p w:rsidR="00F3260B" w:rsidRDefault="00F3260B" w:rsidP="00F3260B">
      <w:r>
        <w:t>- не более, чем в одну номинацию, не более 1-го раза в 6 месяцев;</w:t>
      </w:r>
    </w:p>
    <w:p w:rsidR="00F3260B" w:rsidRDefault="00F3260B" w:rsidP="00F3260B">
      <w:r>
        <w:t>- не более 3-х заявок от одной организации.</w:t>
      </w:r>
    </w:p>
    <w:p w:rsidR="00F3260B" w:rsidRDefault="00F3260B" w:rsidP="00F3260B">
      <w:r>
        <w:t xml:space="preserve">- под бесплатным участием понимается освобождение от уплаты </w:t>
      </w:r>
      <w:proofErr w:type="spellStart"/>
      <w:r>
        <w:t>оргвзноса</w:t>
      </w:r>
      <w:proofErr w:type="spellEnd"/>
      <w:r>
        <w:t xml:space="preserve"> за участие. При бесплатном участии участнику выдается электронный диплом (печатный вариант диплома, статуэтка или медаль бесплатно не предоставляются – могут быть высланы на общих основаниях);</w:t>
      </w:r>
    </w:p>
    <w:p w:rsidR="00F3260B" w:rsidRDefault="00F3260B" w:rsidP="00F3260B">
      <w:r>
        <w:t>- участникам из детских домов, обязательно предоставление справки по форме оргкомитета (форму запрашиват</w:t>
      </w:r>
      <w:r>
        <w:t>ь в оргкомитете дополнительно).</w:t>
      </w:r>
    </w:p>
    <w:p w:rsidR="00F3260B" w:rsidRPr="008827F4" w:rsidRDefault="00F3260B" w:rsidP="00F3260B">
      <w:pPr>
        <w:rPr>
          <w:b/>
          <w:sz w:val="24"/>
          <w:szCs w:val="24"/>
        </w:rPr>
      </w:pPr>
      <w:r w:rsidRPr="008827F4">
        <w:rPr>
          <w:b/>
          <w:sz w:val="24"/>
          <w:szCs w:val="24"/>
        </w:rPr>
        <w:t>Оргкомитет конкурса:</w:t>
      </w:r>
    </w:p>
    <w:p w:rsidR="00F3260B" w:rsidRPr="008827F4" w:rsidRDefault="00F3260B" w:rsidP="00F3260B">
      <w:pPr>
        <w:rPr>
          <w:b/>
          <w:sz w:val="24"/>
          <w:szCs w:val="24"/>
        </w:rPr>
      </w:pPr>
      <w:r w:rsidRPr="008827F4">
        <w:rPr>
          <w:b/>
          <w:sz w:val="24"/>
          <w:szCs w:val="24"/>
        </w:rPr>
        <w:t>т. +7 (960) 838 - 91 -92;</w:t>
      </w:r>
    </w:p>
    <w:p w:rsidR="00F3260B" w:rsidRPr="008827F4" w:rsidRDefault="00F3260B" w:rsidP="00F3260B">
      <w:pPr>
        <w:rPr>
          <w:b/>
          <w:sz w:val="24"/>
          <w:szCs w:val="24"/>
        </w:rPr>
      </w:pPr>
      <w:r w:rsidRPr="008827F4">
        <w:rPr>
          <w:b/>
          <w:sz w:val="24"/>
          <w:szCs w:val="24"/>
        </w:rPr>
        <w:t>+7 (967) 491 - 96 -15.</w:t>
      </w:r>
    </w:p>
    <w:p w:rsidR="00F3260B" w:rsidRPr="008827F4" w:rsidRDefault="00F3260B" w:rsidP="00F3260B">
      <w:pPr>
        <w:rPr>
          <w:b/>
          <w:sz w:val="24"/>
          <w:szCs w:val="24"/>
        </w:rPr>
      </w:pPr>
      <w:r w:rsidRPr="008827F4">
        <w:rPr>
          <w:b/>
          <w:sz w:val="24"/>
          <w:szCs w:val="24"/>
        </w:rPr>
        <w:t>e-</w:t>
      </w:r>
      <w:proofErr w:type="spellStart"/>
      <w:r w:rsidRPr="008827F4">
        <w:rPr>
          <w:b/>
          <w:sz w:val="24"/>
          <w:szCs w:val="24"/>
        </w:rPr>
        <w:t>mail</w:t>
      </w:r>
      <w:proofErr w:type="spellEnd"/>
      <w:r w:rsidRPr="008827F4">
        <w:rPr>
          <w:b/>
          <w:sz w:val="24"/>
          <w:szCs w:val="24"/>
        </w:rPr>
        <w:t>: planeta.darovaniy@yandex.ru</w:t>
      </w:r>
    </w:p>
    <w:p w:rsidR="00F3260B" w:rsidRPr="008827F4" w:rsidRDefault="00F3260B" w:rsidP="00F3260B">
      <w:pPr>
        <w:rPr>
          <w:b/>
          <w:sz w:val="24"/>
          <w:szCs w:val="24"/>
        </w:rPr>
      </w:pPr>
      <w:r w:rsidRPr="008827F4">
        <w:rPr>
          <w:b/>
          <w:sz w:val="24"/>
          <w:szCs w:val="24"/>
        </w:rPr>
        <w:t>сайт: https://www.planetadarovaniy.ru</w:t>
      </w:r>
    </w:p>
    <w:p w:rsidR="0026511C" w:rsidRPr="008827F4" w:rsidRDefault="00F3260B" w:rsidP="00F3260B">
      <w:pPr>
        <w:rPr>
          <w:b/>
          <w:sz w:val="24"/>
          <w:szCs w:val="24"/>
        </w:rPr>
      </w:pPr>
      <w:r w:rsidRPr="008827F4">
        <w:rPr>
          <w:b/>
          <w:sz w:val="24"/>
          <w:szCs w:val="24"/>
        </w:rPr>
        <w:t>ВК: https://vk.c</w:t>
      </w:r>
      <w:bookmarkStart w:id="0" w:name="_GoBack"/>
      <w:bookmarkEnd w:id="0"/>
      <w:r w:rsidRPr="008827F4">
        <w:rPr>
          <w:b/>
          <w:sz w:val="24"/>
          <w:szCs w:val="24"/>
        </w:rPr>
        <w:t>om/konkursy.planeta.darovaniy</w:t>
      </w:r>
    </w:p>
    <w:sectPr w:rsidR="0026511C" w:rsidRPr="0088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BD"/>
    <w:rsid w:val="0026511C"/>
    <w:rsid w:val="008827F4"/>
    <w:rsid w:val="00C258BD"/>
    <w:rsid w:val="00F3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7D851-76B8-4AEF-A5F7-C32309D9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2024-08-04T06:11:00Z</dcterms:created>
  <dcterms:modified xsi:type="dcterms:W3CDTF">2024-08-04T06:27:00Z</dcterms:modified>
</cp:coreProperties>
</file>